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23" w:rsidRDefault="00E42287">
      <w:bookmarkStart w:id="0" w:name="_GoBack"/>
      <w:r w:rsidRPr="001E35CB">
        <w:rPr>
          <w:rFonts w:ascii="Tahoma" w:hAnsi="Tahoma" w:cs="Tahoma"/>
          <w:b/>
          <w:sz w:val="28"/>
          <w:szCs w:val="28"/>
        </w:rPr>
        <w:t>My Home</w:t>
      </w:r>
      <w:r w:rsidRPr="001E35CB">
        <w:rPr>
          <w:rFonts w:ascii="Tahoma" w:hAnsi="Tahoma" w:cs="Tahoma"/>
          <w:b/>
          <w:sz w:val="28"/>
          <w:szCs w:val="28"/>
        </w:rPr>
        <w:br/>
      </w:r>
      <w:bookmarkEnd w:id="0"/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Everybody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in the world</w:t>
      </w:r>
      <w:r w:rsidRPr="00E42287">
        <w:rPr>
          <w:rFonts w:ascii="Tahoma" w:hAnsi="Tahoma" w:cs="Tahoma"/>
          <w:sz w:val="28"/>
          <w:szCs w:val="28"/>
        </w:rPr>
        <w:br/>
        <w:t>Has a place they call their home.</w:t>
      </w:r>
      <w:r w:rsidRPr="00E42287">
        <w:rPr>
          <w:rFonts w:ascii="Tahoma" w:hAnsi="Tahoma" w:cs="Tahoma"/>
          <w:sz w:val="28"/>
          <w:szCs w:val="28"/>
        </w:rPr>
        <w:br/>
        <w:t>Home could be where you were born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Home could be where you belong.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Home is where you met your friends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Home is where fun never ends,</w:t>
      </w:r>
      <w:r w:rsidRPr="00E42287">
        <w:rPr>
          <w:rFonts w:ascii="Tahoma" w:hAnsi="Tahoma" w:cs="Tahoma"/>
          <w:sz w:val="28"/>
          <w:szCs w:val="28"/>
        </w:rPr>
        <w:br/>
        <w:t>Home’s the place where you feel peaceful-</w:t>
      </w:r>
      <w:r w:rsidRPr="00E42287">
        <w:rPr>
          <w:rFonts w:ascii="Tahoma" w:hAnsi="Tahoma" w:cs="Tahoma"/>
          <w:sz w:val="28"/>
          <w:szCs w:val="28"/>
        </w:rPr>
        <w:br/>
        <w:t>It’s a</w:t>
      </w:r>
      <w:r w:rsidR="00AF180E">
        <w:rPr>
          <w:rFonts w:ascii="Tahoma" w:hAnsi="Tahoma" w:cs="Tahoma"/>
          <w:sz w:val="28"/>
          <w:szCs w:val="28"/>
        </w:rPr>
        <w:t xml:space="preserve"> place you’d never leave.</w:t>
      </w:r>
      <w:r w:rsidR="00AF180E">
        <w:rPr>
          <w:rFonts w:ascii="Tahoma" w:hAnsi="Tahoma" w:cs="Tahoma"/>
          <w:sz w:val="28"/>
          <w:szCs w:val="28"/>
        </w:rPr>
        <w:br/>
      </w:r>
      <w:r w:rsidR="00AF180E">
        <w:rPr>
          <w:rFonts w:ascii="Tahoma" w:hAnsi="Tahoma" w:cs="Tahoma"/>
          <w:sz w:val="28"/>
          <w:szCs w:val="28"/>
        </w:rPr>
        <w:br/>
        <w:t>Home i</w:t>
      </w:r>
      <w:r w:rsidRPr="00E42287">
        <w:rPr>
          <w:rFonts w:ascii="Tahoma" w:hAnsi="Tahoma" w:cs="Tahoma"/>
          <w:sz w:val="28"/>
          <w:szCs w:val="28"/>
        </w:rPr>
        <w:t>s a place you call your own</w:t>
      </w:r>
      <w:r w:rsidRPr="00E42287">
        <w:rPr>
          <w:rFonts w:ascii="Tahoma" w:hAnsi="Tahoma" w:cs="Tahoma"/>
          <w:sz w:val="28"/>
          <w:szCs w:val="28"/>
        </w:rPr>
        <w:br/>
      </w:r>
      <w:r w:rsidR="00AF180E" w:rsidRPr="00E42287">
        <w:rPr>
          <w:rFonts w:ascii="Tahoma" w:hAnsi="Tahoma" w:cs="Tahoma"/>
          <w:sz w:val="28"/>
          <w:szCs w:val="28"/>
        </w:rPr>
        <w:t>it’s</w:t>
      </w:r>
      <w:r w:rsidRPr="00E42287">
        <w:rPr>
          <w:rFonts w:ascii="Tahoma" w:hAnsi="Tahoma" w:cs="Tahoma"/>
          <w:sz w:val="28"/>
          <w:szCs w:val="28"/>
        </w:rPr>
        <w:t xml:space="preserve"> your go-to comfort zone</w:t>
      </w:r>
      <w:r w:rsidRPr="00E42287">
        <w:rPr>
          <w:rFonts w:ascii="Tahoma" w:hAnsi="Tahoma" w:cs="Tahoma"/>
          <w:sz w:val="28"/>
          <w:szCs w:val="28"/>
        </w:rPr>
        <w:br/>
        <w:t>Home is where you’re never lost</w:t>
      </w:r>
      <w:r w:rsidRPr="00E42287">
        <w:rPr>
          <w:rFonts w:ascii="Tahoma" w:hAnsi="Tahoma" w:cs="Tahoma"/>
          <w:sz w:val="28"/>
          <w:szCs w:val="28"/>
        </w:rPr>
        <w:br/>
        <w:t>Home is what you love the most.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r w:rsidRPr="00AF180E">
        <w:rPr>
          <w:rFonts w:ascii="Tahoma" w:hAnsi="Tahoma" w:cs="Tahoma"/>
          <w:b/>
          <w:sz w:val="28"/>
          <w:szCs w:val="28"/>
        </w:rPr>
        <w:t>Be Kind</w:t>
      </w:r>
      <w:r w:rsidRPr="00AF180E">
        <w:rPr>
          <w:rFonts w:ascii="Tahoma" w:hAnsi="Tahoma" w:cs="Tahoma"/>
          <w:b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Being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kind is the greatest human value.</w:t>
      </w:r>
      <w:r w:rsidRPr="00E42287">
        <w:rPr>
          <w:rFonts w:ascii="Tahoma" w:hAnsi="Tahoma" w:cs="Tahoma"/>
          <w:sz w:val="28"/>
          <w:szCs w:val="28"/>
        </w:rPr>
        <w:br/>
        <w:t>It applies to every single one of us.</w:t>
      </w:r>
      <w:r w:rsidRPr="00E42287">
        <w:rPr>
          <w:rFonts w:ascii="Tahoma" w:hAnsi="Tahoma" w:cs="Tahoma"/>
          <w:sz w:val="28"/>
          <w:szCs w:val="28"/>
        </w:rPr>
        <w:br/>
        <w:t>Spreading kindness is an act of generosity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It’s important that we all remember that.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Being kind means you have to be considerate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Show support and care to people you are with.</w:t>
      </w:r>
      <w:r w:rsidRPr="00E42287">
        <w:rPr>
          <w:rFonts w:ascii="Tahoma" w:hAnsi="Tahoma" w:cs="Tahoma"/>
          <w:sz w:val="28"/>
          <w:szCs w:val="28"/>
        </w:rPr>
        <w:br/>
        <w:t>Being kind means to try your best to bring relief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To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those, who ask and are so desperate in need.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Kindness is what holds the world together.</w:t>
      </w:r>
      <w:r w:rsidRPr="00E42287">
        <w:rPr>
          <w:rFonts w:ascii="Tahoma" w:hAnsi="Tahoma" w:cs="Tahoma"/>
          <w:sz w:val="28"/>
          <w:szCs w:val="28"/>
        </w:rPr>
        <w:br/>
        <w:t>It’s what brings us through the most difficult times.</w:t>
      </w:r>
      <w:r w:rsidRPr="00E42287">
        <w:rPr>
          <w:rFonts w:ascii="Tahoma" w:hAnsi="Tahoma" w:cs="Tahoma"/>
          <w:sz w:val="28"/>
          <w:szCs w:val="28"/>
        </w:rPr>
        <w:br/>
        <w:t>So remember, kids, be kind to each other</w:t>
      </w:r>
      <w:r w:rsidRPr="00E42287">
        <w:rPr>
          <w:rFonts w:ascii="Tahoma" w:hAnsi="Tahoma" w:cs="Tahoma"/>
          <w:sz w:val="28"/>
          <w:szCs w:val="28"/>
        </w:rPr>
        <w:br/>
        <w:t>Kindness is all it takes sometimes.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r w:rsidRPr="005812A5">
        <w:rPr>
          <w:rFonts w:ascii="Tahoma" w:hAnsi="Tahoma" w:cs="Tahoma"/>
          <w:b/>
          <w:sz w:val="28"/>
          <w:szCs w:val="28"/>
        </w:rPr>
        <w:lastRenderedPageBreak/>
        <w:t>Woman Power</w:t>
      </w:r>
      <w:r w:rsidRPr="005812A5">
        <w:rPr>
          <w:rFonts w:ascii="Tahoma" w:hAnsi="Tahoma" w:cs="Tahoma"/>
          <w:b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There needs to be no man beside a woman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For she can stand alone;</w:t>
      </w:r>
      <w:r w:rsidRPr="00E42287">
        <w:rPr>
          <w:rFonts w:ascii="Tahoma" w:hAnsi="Tahoma" w:cs="Tahoma"/>
          <w:sz w:val="28"/>
          <w:szCs w:val="28"/>
        </w:rPr>
        <w:br/>
        <w:t>There mustn’t be a man to guide her,</w:t>
      </w:r>
      <w:r w:rsidRPr="00E42287">
        <w:rPr>
          <w:rFonts w:ascii="Tahoma" w:hAnsi="Tahoma" w:cs="Tahoma"/>
          <w:sz w:val="28"/>
          <w:szCs w:val="28"/>
        </w:rPr>
        <w:br/>
        <w:t>Where she may choose to go.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 xml:space="preserve">Provider and protector </w:t>
      </w:r>
      <w:r w:rsidRPr="00E42287">
        <w:rPr>
          <w:rFonts w:ascii="Tahoma" w:hAnsi="Tahoma" w:cs="Tahoma"/>
          <w:sz w:val="28"/>
          <w:szCs w:val="28"/>
        </w:rPr>
        <w:br/>
        <w:t>Are not just male roles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For she can stand up for herself</w:t>
      </w:r>
      <w:r w:rsidRPr="00E42287">
        <w:rPr>
          <w:rFonts w:ascii="Tahoma" w:hAnsi="Tahoma" w:cs="Tahoma"/>
          <w:sz w:val="28"/>
          <w:szCs w:val="28"/>
        </w:rPr>
        <w:br/>
        <w:t>And reach her own goals.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She wants somebody for her soul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 xml:space="preserve">Not simply to rely on. </w:t>
      </w:r>
      <w:r w:rsidRPr="00E42287">
        <w:rPr>
          <w:rFonts w:ascii="Tahoma" w:hAnsi="Tahoma" w:cs="Tahoma"/>
          <w:sz w:val="28"/>
          <w:szCs w:val="28"/>
        </w:rPr>
        <w:br/>
        <w:t>She needs someone to treat her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With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respect and as a whole.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Instead she gets discrimination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Men take away her rights;</w:t>
      </w:r>
      <w:r w:rsidRPr="00E42287">
        <w:rPr>
          <w:rFonts w:ascii="Tahoma" w:hAnsi="Tahoma" w:cs="Tahoma"/>
          <w:sz w:val="28"/>
          <w:szCs w:val="28"/>
        </w:rPr>
        <w:br/>
        <w:t>Crowd cultivates humiliation,</w:t>
      </w:r>
      <w:r w:rsidRPr="00E42287">
        <w:rPr>
          <w:rFonts w:ascii="Tahoma" w:hAnsi="Tahoma" w:cs="Tahoma"/>
          <w:sz w:val="28"/>
          <w:szCs w:val="28"/>
        </w:rPr>
        <w:br/>
        <w:t>Shames those who dare to fight.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Despite the pressure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She remains standing still.</w:t>
      </w:r>
      <w:r w:rsidRPr="00E42287">
        <w:rPr>
          <w:rFonts w:ascii="Tahoma" w:hAnsi="Tahoma" w:cs="Tahoma"/>
          <w:sz w:val="28"/>
          <w:szCs w:val="28"/>
        </w:rPr>
        <w:br/>
        <w:t>With no one to push back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We’ll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fail, that is clear.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Calling on all women</w:t>
      </w:r>
      <w:r w:rsidRPr="00E42287">
        <w:rPr>
          <w:rFonts w:ascii="Tahoma" w:hAnsi="Tahoma" w:cs="Tahoma"/>
          <w:sz w:val="28"/>
          <w:szCs w:val="28"/>
        </w:rPr>
        <w:br/>
        <w:t>Similar to her -</w:t>
      </w:r>
      <w:r w:rsidRPr="00E42287">
        <w:rPr>
          <w:rFonts w:ascii="Tahoma" w:hAnsi="Tahoma" w:cs="Tahoma"/>
          <w:sz w:val="28"/>
          <w:szCs w:val="28"/>
        </w:rPr>
        <w:br/>
        <w:t>We want justice, freedom, peace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We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must take the pain no more.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 xml:space="preserve">There can be no cause 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For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women to be any less than men.</w:t>
      </w:r>
      <w:r w:rsidRPr="00E42287">
        <w:rPr>
          <w:rFonts w:ascii="Tahoma" w:hAnsi="Tahoma" w:cs="Tahoma"/>
          <w:sz w:val="28"/>
          <w:szCs w:val="28"/>
        </w:rPr>
        <w:br/>
        <w:t>We deserve to have our rights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lastRenderedPageBreak/>
        <w:t>And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power just as well.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r w:rsidRPr="005812A5">
        <w:rPr>
          <w:rFonts w:ascii="Tahoma" w:hAnsi="Tahoma" w:cs="Tahoma"/>
          <w:b/>
          <w:sz w:val="28"/>
          <w:szCs w:val="28"/>
        </w:rPr>
        <w:t>Believe in yourself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 xml:space="preserve">When you make a plan that you trust in, </w:t>
      </w:r>
      <w:r w:rsidRPr="00E42287">
        <w:rPr>
          <w:rFonts w:ascii="Tahoma" w:hAnsi="Tahoma" w:cs="Tahoma"/>
          <w:sz w:val="28"/>
          <w:szCs w:val="28"/>
        </w:rPr>
        <w:br/>
        <w:t>An idea, a goal to achieve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What others think is not as important</w:t>
      </w:r>
      <w:r w:rsidRPr="00E42287">
        <w:rPr>
          <w:rFonts w:ascii="Tahoma" w:hAnsi="Tahoma" w:cs="Tahoma"/>
          <w:sz w:val="28"/>
          <w:szCs w:val="28"/>
        </w:rPr>
        <w:br/>
        <w:t xml:space="preserve">As the fact that you truly believe. 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Believe in yourself and your powers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Believe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that you will reach the stars.</w:t>
      </w:r>
      <w:r w:rsidRPr="00E42287">
        <w:rPr>
          <w:rFonts w:ascii="Tahoma" w:hAnsi="Tahoma" w:cs="Tahoma"/>
          <w:sz w:val="28"/>
          <w:szCs w:val="28"/>
        </w:rPr>
        <w:br/>
        <w:t xml:space="preserve">Because if people never believed in themselves, 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We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wouldn’t have what we have now.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r w:rsidRPr="00A85D66">
        <w:rPr>
          <w:rFonts w:ascii="Tahoma" w:hAnsi="Tahoma" w:cs="Tahoma"/>
          <w:b/>
          <w:sz w:val="28"/>
          <w:szCs w:val="28"/>
        </w:rPr>
        <w:t>Race Doesn’t Matter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What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color are they?</w:t>
      </w:r>
      <w:r w:rsidRPr="00E42287">
        <w:rPr>
          <w:rFonts w:ascii="Tahoma" w:hAnsi="Tahoma" w:cs="Tahoma"/>
          <w:sz w:val="28"/>
          <w:szCs w:val="28"/>
        </w:rPr>
        <w:br/>
        <w:t>What color am I?</w:t>
      </w:r>
      <w:r w:rsidRPr="00E42287">
        <w:rPr>
          <w:rFonts w:ascii="Tahoma" w:hAnsi="Tahoma" w:cs="Tahoma"/>
          <w:sz w:val="28"/>
          <w:szCs w:val="28"/>
        </w:rPr>
        <w:br/>
        <w:t>Does race even matter?</w:t>
      </w:r>
      <w:r w:rsidRPr="00E42287">
        <w:rPr>
          <w:rFonts w:ascii="Tahoma" w:hAnsi="Tahoma" w:cs="Tahoma"/>
          <w:sz w:val="28"/>
          <w:szCs w:val="28"/>
        </w:rPr>
        <w:br/>
        <w:t>Or is it a lie?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Does being of color define me?</w:t>
      </w:r>
      <w:r w:rsidRPr="00E42287">
        <w:rPr>
          <w:rFonts w:ascii="Tahoma" w:hAnsi="Tahoma" w:cs="Tahoma"/>
          <w:sz w:val="28"/>
          <w:szCs w:val="28"/>
        </w:rPr>
        <w:br/>
        <w:t>Does it make any difference at all?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 xml:space="preserve">Why do some bully and point at the skin? </w:t>
      </w:r>
      <w:r w:rsidRPr="00E42287">
        <w:rPr>
          <w:rFonts w:ascii="Tahoma" w:hAnsi="Tahoma" w:cs="Tahoma"/>
          <w:sz w:val="28"/>
          <w:szCs w:val="28"/>
        </w:rPr>
        <w:br/>
        <w:t>Does ethnicity really affect anything?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>Or does it instead tell a story of culture</w:t>
      </w:r>
      <w:proofErr w:type="gramStart"/>
      <w:r w:rsidRPr="00E42287">
        <w:rPr>
          <w:rFonts w:ascii="Tahoma" w:hAnsi="Tahoma" w:cs="Tahoma"/>
          <w:sz w:val="28"/>
          <w:szCs w:val="28"/>
        </w:rPr>
        <w:t>,</w:t>
      </w:r>
      <w:proofErr w:type="gramEnd"/>
      <w:r w:rsidRPr="00E42287">
        <w:rPr>
          <w:rFonts w:ascii="Tahoma" w:hAnsi="Tahoma" w:cs="Tahoma"/>
          <w:sz w:val="28"/>
          <w:szCs w:val="28"/>
        </w:rPr>
        <w:br/>
        <w:t>Reminding us what our history is?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  <w:t xml:space="preserve">We might not look alike, </w:t>
      </w:r>
      <w:r w:rsidRPr="00E42287">
        <w:rPr>
          <w:rFonts w:ascii="Tahoma" w:hAnsi="Tahoma" w:cs="Tahoma"/>
          <w:sz w:val="28"/>
          <w:szCs w:val="28"/>
        </w:rPr>
        <w:br/>
      </w:r>
      <w:proofErr w:type="gramStart"/>
      <w:r w:rsidRPr="00E42287">
        <w:rPr>
          <w:rFonts w:ascii="Tahoma" w:hAnsi="Tahoma" w:cs="Tahoma"/>
          <w:sz w:val="28"/>
          <w:szCs w:val="28"/>
        </w:rPr>
        <w:t>Though</w:t>
      </w:r>
      <w:proofErr w:type="gramEnd"/>
      <w:r w:rsidRPr="00E42287">
        <w:rPr>
          <w:rFonts w:ascii="Tahoma" w:hAnsi="Tahoma" w:cs="Tahoma"/>
          <w:sz w:val="28"/>
          <w:szCs w:val="28"/>
        </w:rPr>
        <w:t xml:space="preserve"> on the inside</w:t>
      </w:r>
      <w:r w:rsidRPr="00E42287">
        <w:rPr>
          <w:rFonts w:ascii="Tahoma" w:hAnsi="Tahoma" w:cs="Tahoma"/>
          <w:sz w:val="28"/>
          <w:szCs w:val="28"/>
        </w:rPr>
        <w:br/>
        <w:t>We’re</w:t>
      </w:r>
      <w:r w:rsidR="001E35CB" w:rsidRPr="00E42287">
        <w:rPr>
          <w:rFonts w:ascii="Tahoma" w:hAnsi="Tahoma" w:cs="Tahoma"/>
          <w:sz w:val="28"/>
          <w:szCs w:val="28"/>
        </w:rPr>
        <w:t> all</w:t>
      </w:r>
      <w:r w:rsidRPr="00E42287">
        <w:rPr>
          <w:rFonts w:ascii="Tahoma" w:hAnsi="Tahoma" w:cs="Tahoma"/>
          <w:sz w:val="28"/>
          <w:szCs w:val="28"/>
        </w:rPr>
        <w:t xml:space="preserve"> made of similar </w:t>
      </w:r>
      <w:r w:rsidRPr="00E42287">
        <w:rPr>
          <w:rFonts w:ascii="Tahoma" w:hAnsi="Tahoma" w:cs="Tahoma"/>
          <w:sz w:val="28"/>
          <w:szCs w:val="28"/>
        </w:rPr>
        <w:br/>
        <w:t>Bone, skin and flesh.</w:t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br/>
      </w:r>
      <w:r w:rsidRPr="00E42287">
        <w:rPr>
          <w:rFonts w:ascii="Tahoma" w:hAnsi="Tahoma" w:cs="Tahoma"/>
          <w:sz w:val="28"/>
          <w:szCs w:val="28"/>
        </w:rPr>
        <w:lastRenderedPageBreak/>
        <w:t xml:space="preserve">Be mindful, people. We’re all very different, </w:t>
      </w:r>
      <w:r w:rsidRPr="00E42287">
        <w:rPr>
          <w:rFonts w:ascii="Tahoma" w:hAnsi="Tahoma" w:cs="Tahoma"/>
          <w:sz w:val="28"/>
          <w:szCs w:val="28"/>
        </w:rPr>
        <w:br/>
        <w:t>But b</w:t>
      </w:r>
      <w:r>
        <w:t>eautiful in our own admirable ways. </w:t>
      </w:r>
    </w:p>
    <w:sectPr w:rsidR="00BF3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87"/>
    <w:rsid w:val="001E35CB"/>
    <w:rsid w:val="005812A5"/>
    <w:rsid w:val="00A85D66"/>
    <w:rsid w:val="00AF180E"/>
    <w:rsid w:val="00BF3723"/>
    <w:rsid w:val="00E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22D25-6586-47A3-81D9-131DB5D9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JOSCOM</dc:creator>
  <cp:keywords/>
  <dc:description/>
  <cp:lastModifiedBy>JOSCOM</cp:lastModifiedBy>
  <cp:revision>1</cp:revision>
  <dcterms:created xsi:type="dcterms:W3CDTF">2023-11-21T11:46:00Z</dcterms:created>
  <dcterms:modified xsi:type="dcterms:W3CDTF">2023-11-21T11:54:00Z</dcterms:modified>
</cp:coreProperties>
</file>